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様式第８号</w:t>
      </w: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rPr>
          <w:rFonts w:hint="default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参加辞退届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令和８</w:t>
      </w:r>
      <w:r>
        <w:rPr>
          <w:rFonts w:hint="default" w:ascii="ＭＳ 明朝" w:hAnsi="ＭＳ 明朝"/>
          <w:spacing w:val="6"/>
        </w:rPr>
        <w:t>年　月　日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222" w:firstLineChars="100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黒潮町長　大西　勝也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6"/>
        </w:rPr>
        <w:t>様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所在地　　　　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商号又は名称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  <w:spacing w:val="6"/>
          <w:u w:val="single" w:color="auto"/>
        </w:rPr>
        <w:t>代表者職氏名　　　　　　　　　　　　　　　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15"/>
        <w:ind w:left="65" w:leftChars="31" w:firstLine="220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先の参加意向申出書のとおり参加意向であった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黒潮町外国語指導助手派遣業務　</w:t>
      </w:r>
      <w:r>
        <w:rPr>
          <w:rFonts w:hint="eastAsia" w:ascii="ＭＳ 明朝" w:hAnsi="ＭＳ 明朝" w:eastAsia="ＭＳ 明朝"/>
          <w:color w:val="auto"/>
          <w:sz w:val="22"/>
        </w:rPr>
        <w:t>の企画提案については、下記の理由により参加を辞退します。</w:t>
      </w:r>
      <w:bookmarkStart w:id="0" w:name="_GoBack"/>
      <w:bookmarkEnd w:id="0"/>
    </w:p>
    <w:p>
      <w:pPr>
        <w:pStyle w:val="15"/>
        <w:ind w:left="136" w:firstLine="220" w:firstLineChars="1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ind w:left="136"/>
        <w:jc w:val="center"/>
        <w:rPr>
          <w:rFonts w:hint="default" w:ascii="ＭＳ 明朝" w:hAnsi="ＭＳ 明朝" w:eastAsia="ＭＳ 明朝"/>
          <w:color w:val="auto"/>
          <w:spacing w:val="6"/>
          <w:sz w:val="22"/>
        </w:rPr>
      </w:pPr>
      <w:r>
        <w:rPr>
          <w:rFonts w:hint="default" w:ascii="ＭＳ 明朝" w:hAnsi="ＭＳ 明朝" w:eastAsia="ＭＳ 明朝"/>
          <w:color w:val="auto"/>
          <w:spacing w:val="6"/>
          <w:sz w:val="22"/>
        </w:rPr>
        <w:t>記</w:t>
      </w:r>
    </w:p>
    <w:p>
      <w:pPr>
        <w:pStyle w:val="15"/>
        <w:spacing w:line="240" w:lineRule="exact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tbl>
      <w:tblPr>
        <w:tblStyle w:val="25"/>
        <w:tblW w:w="8358" w:type="dxa"/>
        <w:tblInd w:w="136" w:type="dxa"/>
        <w:tblLayout w:type="fixed"/>
        <w:tblLook w:firstRow="1" w:lastRow="0" w:firstColumn="1" w:lastColumn="0" w:noHBand="0" w:noVBand="1" w:val="04A0"/>
      </w:tblPr>
      <w:tblGrid>
        <w:gridCol w:w="8358"/>
      </w:tblGrid>
      <w:tr>
        <w:trPr>
          <w:trHeight w:val="4262" w:hRule="atLeast"/>
        </w:trPr>
        <w:tc>
          <w:tcPr>
            <w:tcW w:w="8494" w:type="dxa"/>
            <w:vAlign w:val="top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  <w:color w:val="auto"/>
                <w:spacing w:val="6"/>
                <w:sz w:val="22"/>
              </w:rPr>
            </w:pPr>
          </w:p>
        </w:tc>
      </w:tr>
    </w:tbl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Chars="0" w:firstLine="3712" w:firstLineChars="1600"/>
        <w:rPr>
          <w:rFonts w:hint="default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【連絡先】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  <w:t>所　属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電　話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ＦＡＸ　　　　　　　　　　　　　　　　</w:t>
      </w:r>
    </w:p>
    <w:p>
      <w:pPr>
        <w:pStyle w:val="15"/>
        <w:ind w:left="136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電子メール</w:t>
      </w:r>
      <w:r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overflowPunct w:val="0"/>
      <w:adjustRightInd w:val="0"/>
      <w:ind w:left="65" w:leftChars="65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141</Characters>
  <Application>JUST Note</Application>
  <Lines>26</Lines>
  <Paragraphs>15</Paragraphs>
  <CharactersWithSpaces>363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中屋 力信</dc:creator>
  <cp:lastModifiedBy>吉門 早紀</cp:lastModifiedBy>
  <cp:lastPrinted>2025-09-21T11:15:00Z</cp:lastPrinted>
  <dcterms:created xsi:type="dcterms:W3CDTF">2022-07-21T11:26:00Z</dcterms:created>
  <dcterms:modified xsi:type="dcterms:W3CDTF">2026-02-17T09:16:11Z</dcterms:modified>
  <cp:revision>11</cp:revision>
</cp:coreProperties>
</file>